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1BFD" w14:textId="77777777" w:rsidR="00AC3B1F" w:rsidRDefault="009811B6" w:rsidP="00AC3B1F">
      <w:pPr>
        <w:autoSpaceDE w:val="0"/>
        <w:autoSpaceDN w:val="0"/>
        <w:adjustRightInd w:val="0"/>
        <w:spacing w:after="0" w:line="240" w:lineRule="auto"/>
        <w:rPr>
          <w:rFonts w:ascii="Times New Roman" w:hAnsi="Times New Roman" w:cs="Times New Roman"/>
          <w:b/>
          <w:bCs/>
          <w:color w:val="000000"/>
          <w:sz w:val="30"/>
          <w:szCs w:val="30"/>
        </w:rPr>
      </w:pPr>
      <w:r>
        <w:rPr>
          <w:noProof/>
          <w:lang w:eastAsia="nl-NL"/>
        </w:rPr>
        <w:drawing>
          <wp:inline distT="0" distB="0" distL="0" distR="0" wp14:anchorId="27C7273E" wp14:editId="1E394E2A">
            <wp:extent cx="5760720" cy="1375611"/>
            <wp:effectExtent l="0" t="0" r="0" b="0"/>
            <wp:docPr id="4" name="Afbeelding 4" descr="D:\penkits\foto\Houtdraaiwerkenpenkits-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kits\foto\Houtdraaiwerkenpenkits-ligge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75611"/>
                    </a:xfrm>
                    <a:prstGeom prst="rect">
                      <a:avLst/>
                    </a:prstGeom>
                    <a:noFill/>
                    <a:ln>
                      <a:noFill/>
                    </a:ln>
                  </pic:spPr>
                </pic:pic>
              </a:graphicData>
            </a:graphic>
          </wp:inline>
        </w:drawing>
      </w:r>
      <w:r w:rsidR="00AC3B1F" w:rsidRPr="00AC3B1F">
        <w:rPr>
          <w:rFonts w:ascii="Times New Roman" w:hAnsi="Times New Roman" w:cs="Times New Roman"/>
          <w:b/>
          <w:bCs/>
          <w:color w:val="000000"/>
          <w:sz w:val="30"/>
          <w:szCs w:val="30"/>
        </w:rPr>
        <w:t xml:space="preserve"> </w:t>
      </w:r>
    </w:p>
    <w:p w14:paraId="01B06847" w14:textId="77777777" w:rsidR="00933686" w:rsidRDefault="00933686" w:rsidP="00933686">
      <w:pPr>
        <w:autoSpaceDE w:val="0"/>
        <w:autoSpaceDN w:val="0"/>
        <w:adjustRightInd w:val="0"/>
        <w:spacing w:after="0" w:line="240" w:lineRule="auto"/>
        <w:rPr>
          <w:sz w:val="24"/>
          <w:szCs w:val="24"/>
        </w:rPr>
      </w:pPr>
    </w:p>
    <w:p w14:paraId="7BA715DB" w14:textId="0FD102A5" w:rsidR="008A3429" w:rsidRDefault="00322A4F" w:rsidP="008A3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0"/>
          <w:szCs w:val="30"/>
        </w:rPr>
        <w:t>Zoltin</w:t>
      </w:r>
      <w:r w:rsidR="008A3429">
        <w:rPr>
          <w:rFonts w:ascii="Times New Roman" w:hAnsi="Times New Roman" w:cs="Times New Roman"/>
          <w:b/>
          <w:bCs/>
          <w:color w:val="000000"/>
          <w:sz w:val="30"/>
          <w:szCs w:val="30"/>
        </w:rPr>
        <w:t xml:space="preserve"> Pen Kits Assembly Instructions </w:t>
      </w:r>
    </w:p>
    <w:p w14:paraId="53FE7CF3" w14:textId="77777777" w:rsidR="008A3429" w:rsidRDefault="008A3429" w:rsidP="008A3429">
      <w:pPr>
        <w:autoSpaceDE w:val="0"/>
        <w:autoSpaceDN w:val="0"/>
        <w:adjustRightInd w:val="0"/>
        <w:spacing w:after="0" w:line="240" w:lineRule="auto"/>
        <w:rPr>
          <w:rFonts w:ascii="Times New Roman" w:hAnsi="Times New Roman" w:cs="Times New Roman"/>
          <w:b/>
          <w:bCs/>
          <w:color w:val="000000"/>
        </w:rPr>
      </w:pPr>
    </w:p>
    <w:p w14:paraId="650C62FF" w14:textId="77777777" w:rsidR="008A3429" w:rsidRDefault="008A3429" w:rsidP="008A3429">
      <w:pPr>
        <w:autoSpaceDE w:val="0"/>
        <w:autoSpaceDN w:val="0"/>
        <w:adjustRightInd w:val="0"/>
        <w:spacing w:after="0" w:line="240" w:lineRule="auto"/>
        <w:rPr>
          <w:rFonts w:ascii="Times New Roman" w:hAnsi="Times New Roman" w:cs="Times New Roman"/>
          <w:b/>
          <w:bCs/>
          <w:color w:val="000000"/>
        </w:rPr>
      </w:pPr>
    </w:p>
    <w:p w14:paraId="273EBFFB" w14:textId="77777777" w:rsidR="008A3429" w:rsidRDefault="008A3429" w:rsidP="008A342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REQUIRED ACCESSORIES</w:t>
      </w:r>
    </w:p>
    <w:p w14:paraId="2D57D6E1" w14:textId="77777777" w:rsidR="008A3429" w:rsidRDefault="008A3429" w:rsidP="008A342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7mm Long Mandrel.</w:t>
      </w:r>
    </w:p>
    <w:p w14:paraId="1DDB2F49" w14:textId="6B82422A" w:rsidR="008A3429" w:rsidRDefault="008A3429" w:rsidP="008A342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2 Piece Bushing Set. BU200</w:t>
      </w:r>
      <w:r w:rsidR="00322A4F">
        <w:rPr>
          <w:rFonts w:ascii="Times New Roman" w:hAnsi="Times New Roman" w:cs="Times New Roman"/>
          <w:color w:val="000000"/>
        </w:rPr>
        <w:t>2</w:t>
      </w:r>
    </w:p>
    <w:p w14:paraId="7CB1CA2C" w14:textId="7C9C7353" w:rsidR="008A3429" w:rsidRDefault="008A3429" w:rsidP="008A342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Drill Bit. </w:t>
      </w:r>
      <w:r w:rsidR="00322A4F">
        <w:rPr>
          <w:rFonts w:ascii="Times New Roman" w:hAnsi="Times New Roman" w:cs="Times New Roman"/>
          <w:color w:val="000000"/>
        </w:rPr>
        <w:t>25/64</w:t>
      </w:r>
    </w:p>
    <w:p w14:paraId="4898D8F1" w14:textId="5D243376" w:rsidR="008A3429" w:rsidRDefault="008A3429" w:rsidP="008A342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 mill PM014</w:t>
      </w:r>
    </w:p>
    <w:p w14:paraId="14211096" w14:textId="77777777" w:rsidR="00933686" w:rsidRDefault="00933686" w:rsidP="00933686">
      <w:pPr>
        <w:autoSpaceDE w:val="0"/>
        <w:autoSpaceDN w:val="0"/>
        <w:adjustRightInd w:val="0"/>
        <w:spacing w:after="0" w:line="240" w:lineRule="auto"/>
        <w:rPr>
          <w:sz w:val="24"/>
          <w:szCs w:val="24"/>
        </w:rPr>
      </w:pPr>
    </w:p>
    <w:p w14:paraId="569802D3" w14:textId="77777777" w:rsidR="00933686" w:rsidRDefault="00933686" w:rsidP="00933686">
      <w:pPr>
        <w:autoSpaceDE w:val="0"/>
        <w:autoSpaceDN w:val="0"/>
        <w:adjustRightInd w:val="0"/>
        <w:spacing w:after="0" w:line="240" w:lineRule="auto"/>
        <w:rPr>
          <w:sz w:val="24"/>
          <w:szCs w:val="24"/>
        </w:rPr>
      </w:pPr>
    </w:p>
    <w:p w14:paraId="327E7D40"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PREPARING THE BLANKS</w:t>
      </w:r>
    </w:p>
    <w:p w14:paraId="3997CE2D"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1. This pen needs 1 tube and therefore only 1 blank. Cut the blank slightly longer than the tube.</w:t>
      </w:r>
    </w:p>
    <w:p w14:paraId="0FCD6A98" w14:textId="0E690280"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 xml:space="preserve">2. Drill a hole through the center with a </w:t>
      </w:r>
      <w:r w:rsidR="00322A4F">
        <w:rPr>
          <w:rFonts w:cstheme="minorHAnsi"/>
          <w:color w:val="000000"/>
          <w:sz w:val="24"/>
          <w:szCs w:val="24"/>
        </w:rPr>
        <w:t>25/64</w:t>
      </w:r>
      <w:r w:rsidRPr="006D0DE4">
        <w:rPr>
          <w:rFonts w:cstheme="minorHAnsi"/>
          <w:color w:val="000000"/>
          <w:sz w:val="24"/>
          <w:szCs w:val="24"/>
        </w:rPr>
        <w:t xml:space="preserve"> drill bit, along the length of the blank</w:t>
      </w:r>
    </w:p>
    <w:p w14:paraId="567EFF51"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3. Lightly sand the tube with sandpaper on the outside. It is preferable to do this by hand. The purpose of roughening the tube is so that the adhesive has better adhesion to the surface.</w:t>
      </w:r>
    </w:p>
    <w:p w14:paraId="6115A5CF"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4. After connecting, clean the tube with acetone or alcohol on a cloth.</w:t>
      </w:r>
    </w:p>
    <w:p w14:paraId="1686D8CF"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5. Glue the tube into the wood. When the glue is dry, remove all glue residue from the inside of the tube. Failure to remove all glue from the tube is the most common cause of pin failure.</w:t>
      </w:r>
    </w:p>
    <w:p w14:paraId="4E38322C"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MAKE SURE all dried glue has been removed from the tubes before!</w:t>
      </w:r>
    </w:p>
    <w:p w14:paraId="5CE9ABEE"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continue.</w:t>
      </w:r>
    </w:p>
    <w:p w14:paraId="0B75C386" w14:textId="77777777" w:rsidR="006D0DE4" w:rsidRPr="006D0DE4"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6. Use a properly sized pen mill to trim the ends of the blank down to the tube. STOP at this point. Correct functioning of the pen depends on the correct length of tubes.</w:t>
      </w:r>
    </w:p>
    <w:p w14:paraId="5F2B3BAE" w14:textId="10955ADA" w:rsidR="00933686" w:rsidRDefault="006D0DE4" w:rsidP="006D0DE4">
      <w:pPr>
        <w:autoSpaceDE w:val="0"/>
        <w:autoSpaceDN w:val="0"/>
        <w:adjustRightInd w:val="0"/>
        <w:spacing w:after="0" w:line="240" w:lineRule="auto"/>
        <w:rPr>
          <w:rFonts w:cstheme="minorHAnsi"/>
          <w:color w:val="000000"/>
          <w:sz w:val="24"/>
          <w:szCs w:val="24"/>
        </w:rPr>
      </w:pPr>
      <w:r w:rsidRPr="006D0DE4">
        <w:rPr>
          <w:rFonts w:cstheme="minorHAnsi"/>
          <w:color w:val="000000"/>
          <w:sz w:val="24"/>
          <w:szCs w:val="24"/>
        </w:rPr>
        <w:t>7. Mount the blank to the mandrel using the appropriate bushings.</w:t>
      </w:r>
    </w:p>
    <w:p w14:paraId="4CCB0EA6" w14:textId="77777777" w:rsidR="00322A4F" w:rsidRDefault="00322A4F" w:rsidP="006D0DE4">
      <w:pPr>
        <w:autoSpaceDE w:val="0"/>
        <w:autoSpaceDN w:val="0"/>
        <w:adjustRightInd w:val="0"/>
        <w:spacing w:after="0" w:line="240" w:lineRule="auto"/>
        <w:rPr>
          <w:rFonts w:cstheme="minorHAnsi"/>
          <w:color w:val="000000"/>
          <w:sz w:val="24"/>
          <w:szCs w:val="24"/>
        </w:rPr>
      </w:pPr>
    </w:p>
    <w:p w14:paraId="077287FA" w14:textId="530D5F54" w:rsidR="00322A4F" w:rsidRPr="006D0DE4" w:rsidRDefault="00322A4F" w:rsidP="006D0DE4">
      <w:pPr>
        <w:autoSpaceDE w:val="0"/>
        <w:autoSpaceDN w:val="0"/>
        <w:adjustRightInd w:val="0"/>
        <w:spacing w:after="0" w:line="240" w:lineRule="auto"/>
        <w:rPr>
          <w:rFonts w:cstheme="minorHAnsi"/>
          <w:sz w:val="24"/>
          <w:szCs w:val="24"/>
        </w:rPr>
      </w:pPr>
      <w:r>
        <w:object w:dxaOrig="8325" w:dyaOrig="1620" w14:anchorId="69C2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81pt" o:ole="">
            <v:imagedata r:id="rId8" o:title=""/>
          </v:shape>
          <o:OLEObject Type="Embed" ProgID="Paint.Picture" ShapeID="_x0000_i1025" DrawAspect="Content" ObjectID="_1709106502" r:id="rId9"/>
        </w:object>
      </w:r>
    </w:p>
    <w:p w14:paraId="7E462289" w14:textId="1F335D77" w:rsidR="006F2671" w:rsidRPr="00933686" w:rsidRDefault="006F2671" w:rsidP="00933686">
      <w:pPr>
        <w:autoSpaceDE w:val="0"/>
        <w:autoSpaceDN w:val="0"/>
        <w:adjustRightInd w:val="0"/>
        <w:spacing w:after="0" w:line="240" w:lineRule="auto"/>
        <w:rPr>
          <w:sz w:val="24"/>
          <w:szCs w:val="24"/>
        </w:rPr>
      </w:pPr>
    </w:p>
    <w:p w14:paraId="1F9CD869" w14:textId="50603CD7" w:rsidR="008A3429" w:rsidRPr="008A3429" w:rsidRDefault="008A3429" w:rsidP="00C021FC">
      <w:pPr>
        <w:autoSpaceDE w:val="0"/>
        <w:autoSpaceDN w:val="0"/>
        <w:adjustRightInd w:val="0"/>
        <w:spacing w:after="0" w:line="240" w:lineRule="auto"/>
        <w:rPr>
          <w:sz w:val="24"/>
          <w:szCs w:val="24"/>
        </w:rPr>
      </w:pPr>
      <w:r w:rsidRPr="008A3429">
        <w:rPr>
          <w:sz w:val="24"/>
          <w:szCs w:val="24"/>
        </w:rPr>
        <w:t xml:space="preserve">8. </w:t>
      </w:r>
      <w:r w:rsidR="00C021FC" w:rsidRPr="00C021FC">
        <w:rPr>
          <w:sz w:val="24"/>
          <w:szCs w:val="24"/>
        </w:rPr>
        <w:t>Tighten the tailstock before tightening the blanks on the mandrel. This will center the mandrel first. Then tighten the nut that holds the blanks.</w:t>
      </w:r>
      <w:r w:rsidRPr="00C021FC">
        <w:rPr>
          <w:sz w:val="24"/>
          <w:szCs w:val="24"/>
        </w:rPr>
        <w:t>.</w:t>
      </w:r>
    </w:p>
    <w:p w14:paraId="5F26EF43" w14:textId="48AD6324" w:rsidR="008A3429" w:rsidRPr="008A3429" w:rsidRDefault="008A3429" w:rsidP="008A3429">
      <w:pPr>
        <w:autoSpaceDE w:val="0"/>
        <w:autoSpaceDN w:val="0"/>
        <w:adjustRightInd w:val="0"/>
        <w:spacing w:after="0" w:line="240" w:lineRule="auto"/>
        <w:rPr>
          <w:sz w:val="24"/>
          <w:szCs w:val="24"/>
        </w:rPr>
      </w:pPr>
      <w:r w:rsidRPr="008A3429">
        <w:rPr>
          <w:sz w:val="24"/>
          <w:szCs w:val="24"/>
        </w:rPr>
        <w:t xml:space="preserve">9. </w:t>
      </w:r>
      <w:r w:rsidR="00C021FC">
        <w:rPr>
          <w:sz w:val="24"/>
          <w:szCs w:val="24"/>
        </w:rPr>
        <w:t>Turn</w:t>
      </w:r>
      <w:r w:rsidRPr="008A3429">
        <w:rPr>
          <w:sz w:val="24"/>
          <w:szCs w:val="24"/>
        </w:rPr>
        <w:t xml:space="preserve"> the blank to the desired contour, making sure the area next to the</w:t>
      </w:r>
    </w:p>
    <w:p w14:paraId="73B5C33D" w14:textId="0CA162C7" w:rsidR="008A3429" w:rsidRPr="008A3429" w:rsidRDefault="008A3429" w:rsidP="008A3429">
      <w:pPr>
        <w:autoSpaceDE w:val="0"/>
        <w:autoSpaceDN w:val="0"/>
        <w:adjustRightInd w:val="0"/>
        <w:spacing w:after="0" w:line="240" w:lineRule="auto"/>
        <w:rPr>
          <w:sz w:val="24"/>
          <w:szCs w:val="24"/>
        </w:rPr>
      </w:pPr>
      <w:r w:rsidRPr="008A3429">
        <w:rPr>
          <w:sz w:val="24"/>
          <w:szCs w:val="24"/>
        </w:rPr>
        <w:t xml:space="preserve">bushing is </w:t>
      </w:r>
      <w:r w:rsidR="00C021FC">
        <w:rPr>
          <w:sz w:val="24"/>
          <w:szCs w:val="24"/>
        </w:rPr>
        <w:t>turn</w:t>
      </w:r>
      <w:r w:rsidR="00ED05E4">
        <w:rPr>
          <w:sz w:val="24"/>
          <w:szCs w:val="24"/>
        </w:rPr>
        <w:t>ed</w:t>
      </w:r>
      <w:r w:rsidRPr="008A3429">
        <w:rPr>
          <w:sz w:val="24"/>
          <w:szCs w:val="24"/>
        </w:rPr>
        <w:t xml:space="preserve"> to the size of the adjacent bushing.</w:t>
      </w:r>
    </w:p>
    <w:p w14:paraId="1F0FFC90" w14:textId="40D221B5" w:rsidR="008A3429" w:rsidRPr="008A3429" w:rsidRDefault="00C021FC" w:rsidP="008A3429">
      <w:pPr>
        <w:autoSpaceDE w:val="0"/>
        <w:autoSpaceDN w:val="0"/>
        <w:adjustRightInd w:val="0"/>
        <w:spacing w:after="0" w:line="240" w:lineRule="auto"/>
        <w:rPr>
          <w:sz w:val="24"/>
          <w:szCs w:val="24"/>
        </w:rPr>
      </w:pPr>
      <w:r>
        <w:rPr>
          <w:sz w:val="24"/>
          <w:szCs w:val="24"/>
        </w:rPr>
        <w:t>10</w:t>
      </w:r>
      <w:r w:rsidR="008A3429" w:rsidRPr="008A3429">
        <w:rPr>
          <w:sz w:val="24"/>
          <w:szCs w:val="24"/>
        </w:rPr>
        <w:t>. After you have turned the blank, sand the surface and finish the blank with a finishing product of your choice.</w:t>
      </w:r>
    </w:p>
    <w:p w14:paraId="4358EE76" w14:textId="77777777" w:rsidR="008A3429" w:rsidRPr="008A3429" w:rsidRDefault="008A3429" w:rsidP="008A3429">
      <w:pPr>
        <w:autoSpaceDE w:val="0"/>
        <w:autoSpaceDN w:val="0"/>
        <w:adjustRightInd w:val="0"/>
        <w:spacing w:after="0" w:line="240" w:lineRule="auto"/>
        <w:rPr>
          <w:sz w:val="24"/>
          <w:szCs w:val="24"/>
        </w:rPr>
      </w:pPr>
    </w:p>
    <w:p w14:paraId="6445C0F1" w14:textId="77777777" w:rsidR="008A3429" w:rsidRDefault="008A3429" w:rsidP="008A3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6"/>
          <w:szCs w:val="36"/>
        </w:rPr>
        <w:t xml:space="preserve">Assembly </w:t>
      </w:r>
    </w:p>
    <w:p w14:paraId="1E7D74E7" w14:textId="0B7C7A16" w:rsidR="006D0DE4" w:rsidRDefault="00334594" w:rsidP="008A3429">
      <w:pPr>
        <w:autoSpaceDE w:val="0"/>
        <w:autoSpaceDN w:val="0"/>
        <w:adjustRightInd w:val="0"/>
        <w:spacing w:after="0" w:line="240" w:lineRule="auto"/>
        <w:rPr>
          <w:sz w:val="24"/>
          <w:szCs w:val="24"/>
        </w:rPr>
      </w:pPr>
      <w:r>
        <w:object w:dxaOrig="9255" w:dyaOrig="5595" w14:anchorId="3D412C4D">
          <v:shape id="_x0000_i1028" type="#_x0000_t75" style="width:453.75pt;height:257.25pt" o:ole="">
            <v:imagedata r:id="rId10" o:title=""/>
          </v:shape>
          <o:OLEObject Type="Embed" ProgID="Paint.Picture" ShapeID="_x0000_i1028" DrawAspect="Content" ObjectID="_1709106503" r:id="rId11"/>
        </w:object>
      </w:r>
    </w:p>
    <w:p w14:paraId="689B9C35" w14:textId="77777777" w:rsidR="006D0DE4" w:rsidRDefault="006D0DE4" w:rsidP="00933686">
      <w:pPr>
        <w:autoSpaceDE w:val="0"/>
        <w:autoSpaceDN w:val="0"/>
        <w:adjustRightInd w:val="0"/>
        <w:spacing w:after="0" w:line="240" w:lineRule="auto"/>
        <w:rPr>
          <w:sz w:val="24"/>
          <w:szCs w:val="24"/>
        </w:rPr>
      </w:pPr>
    </w:p>
    <w:p w14:paraId="73432677" w14:textId="7CE4749B" w:rsidR="00BE4B3C" w:rsidRDefault="00BE4B3C" w:rsidP="00BE4B3C">
      <w:pPr>
        <w:autoSpaceDE w:val="0"/>
        <w:autoSpaceDN w:val="0"/>
        <w:adjustRightInd w:val="0"/>
        <w:spacing w:after="0" w:line="240" w:lineRule="auto"/>
        <w:rPr>
          <w:sz w:val="24"/>
          <w:szCs w:val="24"/>
        </w:rPr>
      </w:pPr>
      <w:r w:rsidRPr="00BE4B3C">
        <w:rPr>
          <w:sz w:val="24"/>
          <w:szCs w:val="24"/>
        </w:rPr>
        <w:t>For assembly please refer to the Parts diagram:</w:t>
      </w:r>
    </w:p>
    <w:p w14:paraId="635A53DF" w14:textId="77777777" w:rsidR="00B64899" w:rsidRPr="00BE4B3C" w:rsidRDefault="00B64899" w:rsidP="00BE4B3C">
      <w:pPr>
        <w:autoSpaceDE w:val="0"/>
        <w:autoSpaceDN w:val="0"/>
        <w:adjustRightInd w:val="0"/>
        <w:spacing w:after="0" w:line="240" w:lineRule="auto"/>
        <w:rPr>
          <w:sz w:val="24"/>
          <w:szCs w:val="24"/>
        </w:rPr>
      </w:pPr>
    </w:p>
    <w:p w14:paraId="721AF4A8" w14:textId="49170687" w:rsidR="00BE4B3C" w:rsidRPr="00BE4B3C" w:rsidRDefault="00BE4B3C" w:rsidP="00BE4B3C">
      <w:pPr>
        <w:autoSpaceDE w:val="0"/>
        <w:autoSpaceDN w:val="0"/>
        <w:adjustRightInd w:val="0"/>
        <w:spacing w:after="0" w:line="240" w:lineRule="auto"/>
        <w:rPr>
          <w:sz w:val="24"/>
          <w:szCs w:val="24"/>
        </w:rPr>
      </w:pPr>
      <w:r w:rsidRPr="00BE4B3C">
        <w:rPr>
          <w:sz w:val="24"/>
          <w:szCs w:val="24"/>
        </w:rPr>
        <w:t>The most common mistake that results in a non-functional or damaged p</w:t>
      </w:r>
      <w:r w:rsidR="00B64899">
        <w:rPr>
          <w:sz w:val="24"/>
          <w:szCs w:val="24"/>
        </w:rPr>
        <w:t>e</w:t>
      </w:r>
      <w:r w:rsidRPr="00BE4B3C">
        <w:rPr>
          <w:sz w:val="24"/>
          <w:szCs w:val="24"/>
        </w:rPr>
        <w:t>n is the misalignment of the parts when they are pressed into place. When pressing the various parts, make sure that the parts</w:t>
      </w:r>
      <w:r w:rsidR="00B64899">
        <w:rPr>
          <w:sz w:val="24"/>
          <w:szCs w:val="24"/>
        </w:rPr>
        <w:t xml:space="preserve"> </w:t>
      </w:r>
      <w:r w:rsidRPr="00BE4B3C">
        <w:rPr>
          <w:sz w:val="24"/>
          <w:szCs w:val="24"/>
        </w:rPr>
        <w:t>straight and in line.</w:t>
      </w:r>
    </w:p>
    <w:p w14:paraId="0F28CAF1" w14:textId="70A849E8" w:rsidR="00BE4B3C" w:rsidRPr="00BE4B3C" w:rsidRDefault="00BE4B3C" w:rsidP="00BE4B3C">
      <w:pPr>
        <w:autoSpaceDE w:val="0"/>
        <w:autoSpaceDN w:val="0"/>
        <w:adjustRightInd w:val="0"/>
        <w:spacing w:after="0" w:line="240" w:lineRule="auto"/>
        <w:rPr>
          <w:sz w:val="24"/>
          <w:szCs w:val="24"/>
        </w:rPr>
      </w:pPr>
      <w:r w:rsidRPr="00BE4B3C">
        <w:rPr>
          <w:sz w:val="24"/>
          <w:szCs w:val="24"/>
        </w:rPr>
        <w:t xml:space="preserve">If the part is misaligned, and thus becomes misaligned, the result will be at the very least an </w:t>
      </w:r>
      <w:r w:rsidR="00B64899">
        <w:rPr>
          <w:sz w:val="24"/>
          <w:szCs w:val="24"/>
        </w:rPr>
        <w:t xml:space="preserve">poor </w:t>
      </w:r>
      <w:r w:rsidRPr="00BE4B3C">
        <w:rPr>
          <w:sz w:val="24"/>
          <w:szCs w:val="24"/>
        </w:rPr>
        <w:t>fitting p</w:t>
      </w:r>
      <w:r w:rsidR="00B64899">
        <w:rPr>
          <w:sz w:val="24"/>
          <w:szCs w:val="24"/>
        </w:rPr>
        <w:t>e</w:t>
      </w:r>
      <w:r w:rsidRPr="00BE4B3C">
        <w:rPr>
          <w:sz w:val="24"/>
          <w:szCs w:val="24"/>
        </w:rPr>
        <w:t>n. In the worst case, you may have a pen that does not function properly and is not usable. So be careful with this!</w:t>
      </w:r>
    </w:p>
    <w:p w14:paraId="2AFE4769" w14:textId="77777777" w:rsidR="00BE4B3C" w:rsidRPr="00BE4B3C" w:rsidRDefault="00BE4B3C" w:rsidP="00BE4B3C">
      <w:pPr>
        <w:autoSpaceDE w:val="0"/>
        <w:autoSpaceDN w:val="0"/>
        <w:adjustRightInd w:val="0"/>
        <w:spacing w:after="0" w:line="240" w:lineRule="auto"/>
        <w:rPr>
          <w:sz w:val="24"/>
          <w:szCs w:val="24"/>
        </w:rPr>
      </w:pPr>
      <w:r w:rsidRPr="00BE4B3C">
        <w:rPr>
          <w:sz w:val="24"/>
          <w:szCs w:val="24"/>
        </w:rPr>
        <w:t>One more word about pen parts. Occasionally you will come across parts that have a bit of a loose fit. This can be corrected by using a SMALL drop of glue (usually CA) on parts before pressing them together.</w:t>
      </w:r>
    </w:p>
    <w:p w14:paraId="78064209" w14:textId="77777777" w:rsidR="00BE4B3C" w:rsidRPr="00BE4B3C" w:rsidRDefault="00BE4B3C" w:rsidP="00BE4B3C">
      <w:pPr>
        <w:autoSpaceDE w:val="0"/>
        <w:autoSpaceDN w:val="0"/>
        <w:adjustRightInd w:val="0"/>
        <w:spacing w:after="0" w:line="240" w:lineRule="auto"/>
        <w:rPr>
          <w:sz w:val="24"/>
          <w:szCs w:val="24"/>
        </w:rPr>
      </w:pPr>
    </w:p>
    <w:p w14:paraId="6FEE516E" w14:textId="0B0610F9" w:rsidR="00C17EB2" w:rsidRDefault="00C17EB2" w:rsidP="00C17EB2">
      <w:pPr>
        <w:autoSpaceDE w:val="0"/>
        <w:autoSpaceDN w:val="0"/>
        <w:adjustRightInd w:val="0"/>
        <w:spacing w:after="0" w:line="240" w:lineRule="auto"/>
      </w:pPr>
      <w:r>
        <w:t xml:space="preserve">Assemble the Pen Parts Diagram Please refer to the Parts diagrams above. </w:t>
      </w:r>
    </w:p>
    <w:p w14:paraId="02C5D3DD" w14:textId="77777777" w:rsidR="00C17EB2" w:rsidRDefault="00C17EB2" w:rsidP="00C17EB2">
      <w:pPr>
        <w:autoSpaceDE w:val="0"/>
        <w:autoSpaceDN w:val="0"/>
        <w:adjustRightInd w:val="0"/>
        <w:spacing w:after="0" w:line="240" w:lineRule="auto"/>
      </w:pPr>
    </w:p>
    <w:p w14:paraId="1552E215" w14:textId="77777777" w:rsidR="00C17EB2" w:rsidRDefault="00C17EB2" w:rsidP="00C17EB2">
      <w:pPr>
        <w:autoSpaceDE w:val="0"/>
        <w:autoSpaceDN w:val="0"/>
        <w:adjustRightInd w:val="0"/>
        <w:spacing w:after="0" w:line="240" w:lineRule="auto"/>
      </w:pPr>
      <w:r>
        <w:t xml:space="preserve">1. Press the nib coupler into nib. </w:t>
      </w:r>
      <w:r w:rsidRPr="00C17EB2">
        <w:rPr>
          <w:color w:val="FF0000"/>
        </w:rPr>
        <w:t xml:space="preserve">Be careful not to damage threads. </w:t>
      </w:r>
      <w:r>
        <w:t xml:space="preserve">Set this aside for now. </w:t>
      </w:r>
    </w:p>
    <w:p w14:paraId="55DF5106" w14:textId="77777777" w:rsidR="00C17EB2" w:rsidRDefault="00C17EB2" w:rsidP="00C17EB2">
      <w:pPr>
        <w:autoSpaceDE w:val="0"/>
        <w:autoSpaceDN w:val="0"/>
        <w:adjustRightInd w:val="0"/>
        <w:spacing w:after="0" w:line="240" w:lineRule="auto"/>
      </w:pPr>
      <w:r>
        <w:t xml:space="preserve">2. Press the Threaded Nib Adapter into one end of finished brass tube (indent first). </w:t>
      </w:r>
    </w:p>
    <w:p w14:paraId="0BB2D74F" w14:textId="77777777" w:rsidR="00C17EB2" w:rsidRDefault="00C17EB2" w:rsidP="00C17EB2">
      <w:pPr>
        <w:autoSpaceDE w:val="0"/>
        <w:autoSpaceDN w:val="0"/>
        <w:adjustRightInd w:val="0"/>
        <w:spacing w:after="0" w:line="240" w:lineRule="auto"/>
      </w:pPr>
      <w:r>
        <w:t xml:space="preserve">3. Press Click Mechanism (Large White End) into the other end of finished blank. </w:t>
      </w:r>
    </w:p>
    <w:p w14:paraId="3608AF76" w14:textId="19988855" w:rsidR="00C17EB2" w:rsidRDefault="00C17EB2" w:rsidP="00C17EB2">
      <w:pPr>
        <w:autoSpaceDE w:val="0"/>
        <w:autoSpaceDN w:val="0"/>
        <w:adjustRightInd w:val="0"/>
        <w:spacing w:after="0" w:line="240" w:lineRule="auto"/>
      </w:pPr>
      <w:r w:rsidRPr="00C17EB2">
        <w:rPr>
          <w:b/>
          <w:bCs/>
          <w:color w:val="FF0000"/>
        </w:rPr>
        <w:t>DO NOT PRESS ON THE WHITE CLICK MECHANISM!!!!!!!!!! Use a block of wood with a small hole drilled all the way through it so that you Are pressing on the brass not the white part. Failure to do this will cause the click not to function</w:t>
      </w:r>
      <w:r>
        <w:t xml:space="preserve">. </w:t>
      </w:r>
    </w:p>
    <w:p w14:paraId="61CD5EF2" w14:textId="77777777" w:rsidR="00C17EB2" w:rsidRDefault="00C17EB2" w:rsidP="00C17EB2">
      <w:pPr>
        <w:autoSpaceDE w:val="0"/>
        <w:autoSpaceDN w:val="0"/>
        <w:adjustRightInd w:val="0"/>
        <w:spacing w:after="0" w:line="240" w:lineRule="auto"/>
      </w:pPr>
      <w:r>
        <w:t xml:space="preserve">4. Press the click tube on the other end of the click mechanism until it is flush with the pen blank. </w:t>
      </w:r>
    </w:p>
    <w:p w14:paraId="52E83E48" w14:textId="77777777" w:rsidR="00C17EB2" w:rsidRDefault="00C17EB2" w:rsidP="00C17EB2">
      <w:pPr>
        <w:autoSpaceDE w:val="0"/>
        <w:autoSpaceDN w:val="0"/>
        <w:adjustRightInd w:val="0"/>
        <w:spacing w:after="0" w:line="240" w:lineRule="auto"/>
      </w:pPr>
      <w:r>
        <w:t xml:space="preserve">5. Press the finial into click tube. </w:t>
      </w:r>
    </w:p>
    <w:p w14:paraId="46CED9A7" w14:textId="77777777" w:rsidR="00C17EB2" w:rsidRDefault="00C17EB2" w:rsidP="00C17EB2">
      <w:pPr>
        <w:autoSpaceDE w:val="0"/>
        <w:autoSpaceDN w:val="0"/>
        <w:adjustRightInd w:val="0"/>
        <w:spacing w:after="0" w:line="240" w:lineRule="auto"/>
      </w:pPr>
      <w:r>
        <w:t xml:space="preserve">6. Press clip on to the click tube. This will click into place with thumb pressure. </w:t>
      </w:r>
    </w:p>
    <w:p w14:paraId="504DDE25" w14:textId="77777777" w:rsidR="00C17EB2" w:rsidRDefault="00C17EB2" w:rsidP="00C17EB2">
      <w:pPr>
        <w:autoSpaceDE w:val="0"/>
        <w:autoSpaceDN w:val="0"/>
        <w:adjustRightInd w:val="0"/>
        <w:spacing w:after="0" w:line="240" w:lineRule="auto"/>
      </w:pPr>
      <w:r>
        <w:t xml:space="preserve">7. Thread on click button. </w:t>
      </w:r>
    </w:p>
    <w:p w14:paraId="55EAB08E" w14:textId="77777777" w:rsidR="00C17EB2" w:rsidRDefault="00C17EB2" w:rsidP="00C17EB2">
      <w:pPr>
        <w:autoSpaceDE w:val="0"/>
        <w:autoSpaceDN w:val="0"/>
        <w:adjustRightInd w:val="0"/>
        <w:spacing w:after="0" w:line="240" w:lineRule="auto"/>
      </w:pPr>
      <w:r>
        <w:t xml:space="preserve">8. Slide spring on refill. </w:t>
      </w:r>
    </w:p>
    <w:p w14:paraId="4ACBE467" w14:textId="564FFEB1" w:rsidR="00C17EB2" w:rsidRDefault="00C17EB2" w:rsidP="00C17EB2">
      <w:pPr>
        <w:autoSpaceDE w:val="0"/>
        <w:autoSpaceDN w:val="0"/>
        <w:adjustRightInd w:val="0"/>
        <w:spacing w:after="0" w:line="240" w:lineRule="auto"/>
      </w:pPr>
      <w:r>
        <w:t xml:space="preserve">9. Insert refill and thread on nib. </w:t>
      </w:r>
    </w:p>
    <w:p w14:paraId="13E61ED5" w14:textId="0880A879" w:rsidR="004C0D6A" w:rsidRPr="004C0D6A" w:rsidRDefault="00C17EB2" w:rsidP="00C17EB2">
      <w:pPr>
        <w:autoSpaceDE w:val="0"/>
        <w:autoSpaceDN w:val="0"/>
        <w:adjustRightInd w:val="0"/>
        <w:spacing w:after="0" w:line="240" w:lineRule="auto"/>
        <w:rPr>
          <w:b/>
          <w:bCs/>
          <w:sz w:val="24"/>
          <w:szCs w:val="24"/>
        </w:rPr>
      </w:pPr>
      <w:r>
        <w:t>10. Check for proper operation of the click assembly and refill. Now your pen is finished!</w:t>
      </w:r>
    </w:p>
    <w:sectPr w:rsidR="004C0D6A" w:rsidRPr="004C0D6A" w:rsidSect="00BD1878">
      <w:footerReference w:type="default" r:id="rId12"/>
      <w:pgSz w:w="11906" w:h="16838"/>
      <w:pgMar w:top="1417" w:right="1417" w:bottom="1417"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9141" w14:textId="77777777" w:rsidR="00882FFB" w:rsidRDefault="00882FFB" w:rsidP="00BD1878">
      <w:pPr>
        <w:spacing w:after="0" w:line="240" w:lineRule="auto"/>
      </w:pPr>
      <w:r>
        <w:separator/>
      </w:r>
    </w:p>
  </w:endnote>
  <w:endnote w:type="continuationSeparator" w:id="0">
    <w:p w14:paraId="09CDC055" w14:textId="77777777" w:rsidR="00882FFB" w:rsidRDefault="00882FFB" w:rsidP="00BD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2E94" w14:textId="77777777" w:rsidR="00BD1878" w:rsidRDefault="00BD1878">
    <w:pPr>
      <w:pStyle w:val="Voettekst"/>
    </w:pPr>
    <w:r w:rsidRPr="00BD1878">
      <w:t>houtdraaiwerkenpenkits@gmail.com • www.houtdraaiwerken-penkits.nl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0937" w14:textId="77777777" w:rsidR="00882FFB" w:rsidRDefault="00882FFB" w:rsidP="00BD1878">
      <w:pPr>
        <w:spacing w:after="0" w:line="240" w:lineRule="auto"/>
      </w:pPr>
      <w:r>
        <w:separator/>
      </w:r>
    </w:p>
  </w:footnote>
  <w:footnote w:type="continuationSeparator" w:id="0">
    <w:p w14:paraId="2661A99B" w14:textId="77777777" w:rsidR="00882FFB" w:rsidRDefault="00882FFB" w:rsidP="00BD1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1B63"/>
    <w:multiLevelType w:val="hybridMultilevel"/>
    <w:tmpl w:val="0206F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0647F2"/>
    <w:multiLevelType w:val="hybridMultilevel"/>
    <w:tmpl w:val="03900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7E740D"/>
    <w:multiLevelType w:val="hybridMultilevel"/>
    <w:tmpl w:val="101EB83C"/>
    <w:lvl w:ilvl="0" w:tplc="CA18AE66">
      <w:start w:val="1"/>
      <w:numFmt w:val="decimal"/>
      <w:lvlText w:val="%1."/>
      <w:lvlJc w:val="left"/>
      <w:pPr>
        <w:ind w:left="720" w:hanging="360"/>
      </w:pPr>
      <w:rPr>
        <w:rFonts w:asciiTheme="minorHAnsi" w:hAnsiTheme="minorHAnsi" w:cstheme="minorBidi"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34"/>
    <w:rsid w:val="00011BD0"/>
    <w:rsid w:val="00037997"/>
    <w:rsid w:val="000604C8"/>
    <w:rsid w:val="00077805"/>
    <w:rsid w:val="000A0AAB"/>
    <w:rsid w:val="00121ADD"/>
    <w:rsid w:val="00156BF4"/>
    <w:rsid w:val="0018772A"/>
    <w:rsid w:val="001D722A"/>
    <w:rsid w:val="002408CE"/>
    <w:rsid w:val="002E3A45"/>
    <w:rsid w:val="00302CA2"/>
    <w:rsid w:val="00322A4F"/>
    <w:rsid w:val="00326F85"/>
    <w:rsid w:val="00334594"/>
    <w:rsid w:val="003F0D9C"/>
    <w:rsid w:val="004A50D4"/>
    <w:rsid w:val="004B105A"/>
    <w:rsid w:val="004C0D6A"/>
    <w:rsid w:val="004C4D60"/>
    <w:rsid w:val="004D1E69"/>
    <w:rsid w:val="00576FFE"/>
    <w:rsid w:val="0059603E"/>
    <w:rsid w:val="006A7FF7"/>
    <w:rsid w:val="006D0DE4"/>
    <w:rsid w:val="006F2671"/>
    <w:rsid w:val="00721B5A"/>
    <w:rsid w:val="00723407"/>
    <w:rsid w:val="007A71D6"/>
    <w:rsid w:val="007E2ED2"/>
    <w:rsid w:val="007E7561"/>
    <w:rsid w:val="00817C5E"/>
    <w:rsid w:val="008638F5"/>
    <w:rsid w:val="00882FFB"/>
    <w:rsid w:val="00892D77"/>
    <w:rsid w:val="008A3429"/>
    <w:rsid w:val="008C7215"/>
    <w:rsid w:val="009221FE"/>
    <w:rsid w:val="0092318F"/>
    <w:rsid w:val="00933686"/>
    <w:rsid w:val="00947E5F"/>
    <w:rsid w:val="009811B6"/>
    <w:rsid w:val="009C384C"/>
    <w:rsid w:val="009D797C"/>
    <w:rsid w:val="00A042DD"/>
    <w:rsid w:val="00A155CF"/>
    <w:rsid w:val="00A216AE"/>
    <w:rsid w:val="00A42B01"/>
    <w:rsid w:val="00A85DFD"/>
    <w:rsid w:val="00AC3B1F"/>
    <w:rsid w:val="00AC6DB2"/>
    <w:rsid w:val="00AF6BA5"/>
    <w:rsid w:val="00B64899"/>
    <w:rsid w:val="00B80FDB"/>
    <w:rsid w:val="00BC38AB"/>
    <w:rsid w:val="00BD1878"/>
    <w:rsid w:val="00BE4B3C"/>
    <w:rsid w:val="00BF0E66"/>
    <w:rsid w:val="00BF586B"/>
    <w:rsid w:val="00BF5CBF"/>
    <w:rsid w:val="00C021FC"/>
    <w:rsid w:val="00C14097"/>
    <w:rsid w:val="00C17EB2"/>
    <w:rsid w:val="00C21A48"/>
    <w:rsid w:val="00C34B8E"/>
    <w:rsid w:val="00C916BD"/>
    <w:rsid w:val="00CA3142"/>
    <w:rsid w:val="00CB565A"/>
    <w:rsid w:val="00CC44C0"/>
    <w:rsid w:val="00D76A86"/>
    <w:rsid w:val="00D93189"/>
    <w:rsid w:val="00DC11A3"/>
    <w:rsid w:val="00DD2FD3"/>
    <w:rsid w:val="00DD49EB"/>
    <w:rsid w:val="00DF1D34"/>
    <w:rsid w:val="00E02804"/>
    <w:rsid w:val="00E251E3"/>
    <w:rsid w:val="00E255E3"/>
    <w:rsid w:val="00E2682A"/>
    <w:rsid w:val="00E31F27"/>
    <w:rsid w:val="00E56C59"/>
    <w:rsid w:val="00ED05E4"/>
    <w:rsid w:val="00F153B4"/>
    <w:rsid w:val="00F435EA"/>
    <w:rsid w:val="00F53E6B"/>
    <w:rsid w:val="00F5685C"/>
    <w:rsid w:val="00FB07A2"/>
    <w:rsid w:val="00FD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9C2"/>
  <w15:docId w15:val="{D318BBC8-493E-4592-AD8D-E6A01A6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1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D34"/>
    <w:rPr>
      <w:rFonts w:ascii="Tahoma" w:hAnsi="Tahoma" w:cs="Tahoma"/>
      <w:sz w:val="16"/>
      <w:szCs w:val="16"/>
    </w:rPr>
  </w:style>
  <w:style w:type="paragraph" w:styleId="Koptekst">
    <w:name w:val="header"/>
    <w:basedOn w:val="Standaard"/>
    <w:link w:val="KoptekstChar"/>
    <w:uiPriority w:val="99"/>
    <w:unhideWhenUsed/>
    <w:rsid w:val="00BD18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1878"/>
  </w:style>
  <w:style w:type="paragraph" w:styleId="Voettekst">
    <w:name w:val="footer"/>
    <w:basedOn w:val="Standaard"/>
    <w:link w:val="VoettekstChar"/>
    <w:uiPriority w:val="99"/>
    <w:unhideWhenUsed/>
    <w:rsid w:val="00BD18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1878"/>
  </w:style>
  <w:style w:type="character" w:styleId="Hyperlink">
    <w:name w:val="Hyperlink"/>
    <w:basedOn w:val="Standaardalinea-lettertype"/>
    <w:uiPriority w:val="99"/>
    <w:unhideWhenUsed/>
    <w:rsid w:val="00BD1878"/>
    <w:rPr>
      <w:color w:val="0000FF" w:themeColor="hyperlink"/>
      <w:u w:val="single"/>
    </w:rPr>
  </w:style>
  <w:style w:type="paragraph" w:styleId="Lijstalinea">
    <w:name w:val="List Paragraph"/>
    <w:basedOn w:val="Standaard"/>
    <w:uiPriority w:val="34"/>
    <w:qFormat/>
    <w:rsid w:val="0092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7801">
      <w:bodyDiv w:val="1"/>
      <w:marLeft w:val="0"/>
      <w:marRight w:val="0"/>
      <w:marTop w:val="0"/>
      <w:marBottom w:val="0"/>
      <w:divBdr>
        <w:top w:val="none" w:sz="0" w:space="0" w:color="auto"/>
        <w:left w:val="none" w:sz="0" w:space="0" w:color="auto"/>
        <w:bottom w:val="none" w:sz="0" w:space="0" w:color="auto"/>
        <w:right w:val="none" w:sz="0" w:space="0" w:color="auto"/>
      </w:divBdr>
    </w:div>
    <w:div w:id="802192415">
      <w:bodyDiv w:val="1"/>
      <w:marLeft w:val="0"/>
      <w:marRight w:val="0"/>
      <w:marTop w:val="0"/>
      <w:marBottom w:val="0"/>
      <w:divBdr>
        <w:top w:val="none" w:sz="0" w:space="0" w:color="auto"/>
        <w:left w:val="none" w:sz="0" w:space="0" w:color="auto"/>
        <w:bottom w:val="none" w:sz="0" w:space="0" w:color="auto"/>
        <w:right w:val="none" w:sz="0" w:space="0" w:color="auto"/>
      </w:divBdr>
    </w:div>
    <w:div w:id="1552645425">
      <w:bodyDiv w:val="1"/>
      <w:marLeft w:val="0"/>
      <w:marRight w:val="0"/>
      <w:marTop w:val="0"/>
      <w:marBottom w:val="0"/>
      <w:divBdr>
        <w:top w:val="none" w:sz="0" w:space="0" w:color="auto"/>
        <w:left w:val="none" w:sz="0" w:space="0" w:color="auto"/>
        <w:bottom w:val="none" w:sz="0" w:space="0" w:color="auto"/>
        <w:right w:val="none" w:sz="0" w:space="0" w:color="auto"/>
      </w:divBdr>
    </w:div>
    <w:div w:id="1560439877">
      <w:bodyDiv w:val="1"/>
      <w:marLeft w:val="0"/>
      <w:marRight w:val="0"/>
      <w:marTop w:val="0"/>
      <w:marBottom w:val="0"/>
      <w:divBdr>
        <w:top w:val="none" w:sz="0" w:space="0" w:color="auto"/>
        <w:left w:val="none" w:sz="0" w:space="0" w:color="auto"/>
        <w:bottom w:val="none" w:sz="0" w:space="0" w:color="auto"/>
        <w:right w:val="none" w:sz="0" w:space="0" w:color="auto"/>
      </w:divBdr>
    </w:div>
    <w:div w:id="18306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 e</cp:lastModifiedBy>
  <cp:revision>3</cp:revision>
  <cp:lastPrinted>2022-03-18T09:40:00Z</cp:lastPrinted>
  <dcterms:created xsi:type="dcterms:W3CDTF">2022-03-18T09:40:00Z</dcterms:created>
  <dcterms:modified xsi:type="dcterms:W3CDTF">2022-03-18T10:02:00Z</dcterms:modified>
</cp:coreProperties>
</file>